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9F9E8" w14:textId="68182B91" w:rsidR="00DB686C" w:rsidRDefault="00FF1587" w:rsidP="006E5A22">
      <w:r>
        <w:t>Manuál pre birmovanca</w:t>
      </w:r>
      <w:r w:rsidR="00DB686C">
        <w:t xml:space="preserve"> 18.9.2020</w:t>
      </w:r>
      <w:r w:rsidR="006B5BB7">
        <w:tab/>
      </w:r>
      <w:r w:rsidR="006B5BB7">
        <w:tab/>
      </w:r>
      <w:r w:rsidR="006B5BB7">
        <w:tab/>
      </w:r>
      <w:r w:rsidR="006B5BB7">
        <w:tab/>
      </w:r>
      <w:r w:rsidR="006B5BB7">
        <w:tab/>
      </w:r>
      <w:r w:rsidR="006B5BB7">
        <w:tab/>
      </w:r>
      <w:r w:rsidR="006B5BB7">
        <w:tab/>
      </w:r>
      <w:r w:rsidR="006B5BB7" w:rsidRPr="006B5BB7">
        <w:rPr>
          <w:b/>
          <w:bCs/>
          <w:sz w:val="96"/>
          <w:szCs w:val="96"/>
        </w:rPr>
        <w:t>3A</w:t>
      </w:r>
    </w:p>
    <w:p w14:paraId="3F67ECD7" w14:textId="2BD01090" w:rsidR="006E5A22" w:rsidRPr="006E5A22" w:rsidRDefault="006E5A22" w:rsidP="006E5A22">
      <w:r w:rsidRPr="006E5A22">
        <w:t xml:space="preserve">Téma: </w:t>
      </w:r>
      <w:r w:rsidRPr="00FF1587">
        <w:rPr>
          <w:b/>
          <w:bCs/>
        </w:rPr>
        <w:t>BIBLIA – Sväté Písmo</w:t>
      </w:r>
    </w:p>
    <w:p w14:paraId="40D94F5D" w14:textId="62E197C7" w:rsidR="006E5A22" w:rsidRPr="00FF1587" w:rsidRDefault="006E5A22" w:rsidP="006E5A22">
      <w:pPr>
        <w:pStyle w:val="Odsekzoznamu"/>
        <w:numPr>
          <w:ilvl w:val="0"/>
          <w:numId w:val="2"/>
        </w:numPr>
        <w:rPr>
          <w:b/>
          <w:bCs/>
        </w:rPr>
      </w:pPr>
      <w:r w:rsidRPr="00FF1587">
        <w:rPr>
          <w:b/>
          <w:bCs/>
        </w:rPr>
        <w:t>Čo je to BIBLIA?</w:t>
      </w:r>
    </w:p>
    <w:p w14:paraId="609BC592" w14:textId="4957F83E" w:rsidR="006E5A22" w:rsidRPr="006E5A22" w:rsidRDefault="006E5A22" w:rsidP="006E5A22">
      <w:pPr>
        <w:pStyle w:val="Odsekzoznamu"/>
        <w:numPr>
          <w:ilvl w:val="0"/>
          <w:numId w:val="3"/>
        </w:numPr>
      </w:pPr>
      <w:r w:rsidRPr="006E5A22">
        <w:t xml:space="preserve">je to akási </w:t>
      </w:r>
      <w:r w:rsidRPr="00FF1587">
        <w:rPr>
          <w:b/>
        </w:rPr>
        <w:t>“malá knižnica”,</w:t>
      </w:r>
      <w:r w:rsidRPr="006E5A22">
        <w:t xml:space="preserve"> v ktorej sa uchováva viacero spisov alebo kníh</w:t>
      </w:r>
    </w:p>
    <w:p w14:paraId="4E458459" w14:textId="4CF4BF7A" w:rsidR="006E5A22" w:rsidRDefault="006E5A22" w:rsidP="006E5A22">
      <w:pPr>
        <w:pStyle w:val="Odsekzoznamu"/>
        <w:numPr>
          <w:ilvl w:val="0"/>
          <w:numId w:val="3"/>
        </w:numPr>
      </w:pPr>
      <w:r w:rsidRPr="00FF1587">
        <w:rPr>
          <w:b/>
        </w:rPr>
        <w:t>jej názov pochádza z gréčtiny</w:t>
      </w:r>
      <w:r w:rsidRPr="006E5A22">
        <w:t xml:space="preserve">: ta </w:t>
      </w:r>
      <w:proofErr w:type="spellStart"/>
      <w:r w:rsidRPr="006E5A22">
        <w:t>biblía</w:t>
      </w:r>
      <w:proofErr w:type="spellEnd"/>
      <w:r w:rsidRPr="006E5A22">
        <w:t xml:space="preserve"> = knižočky, al. niekoľko spisov</w:t>
      </w:r>
    </w:p>
    <w:p w14:paraId="64627E0A" w14:textId="58035332" w:rsidR="006E5A22" w:rsidRDefault="006E5A22" w:rsidP="006E5A22">
      <w:pPr>
        <w:pStyle w:val="Odsekzoznamu"/>
        <w:numPr>
          <w:ilvl w:val="0"/>
          <w:numId w:val="3"/>
        </w:numPr>
      </w:pPr>
      <w:r>
        <w:t xml:space="preserve">rozdeľujeme ju na </w:t>
      </w:r>
      <w:r w:rsidRPr="00FF1587">
        <w:rPr>
          <w:b/>
        </w:rPr>
        <w:t>Starý zákon (SZ</w:t>
      </w:r>
      <w:r>
        <w:t>) a </w:t>
      </w:r>
      <w:r w:rsidRPr="00FF1587">
        <w:rPr>
          <w:b/>
        </w:rPr>
        <w:t>Nový zákon (NZ)</w:t>
      </w:r>
      <w:r w:rsidR="00E545D2" w:rsidRPr="00FF1587">
        <w:rPr>
          <w:b/>
        </w:rPr>
        <w:t>.</w:t>
      </w:r>
      <w:r w:rsidR="00E545D2">
        <w:t xml:space="preserve"> Dôkladnejší názov je Starý testament (alebo Stará zmluva, ktorú Boh urobil s Abrahámom na vrchu Sinaj. </w:t>
      </w:r>
      <w:r w:rsidR="00E545D2" w:rsidRPr="00E545D2">
        <w:t>V knihách „Starej zmluvy“ sa opisuje tá fáza dejín, ktorá sa začala zmluvou Boha s Abrahámom (</w:t>
      </w:r>
      <w:proofErr w:type="spellStart"/>
      <w:r w:rsidR="00E545D2" w:rsidRPr="00E545D2">
        <w:t>porov</w:t>
      </w:r>
      <w:proofErr w:type="spellEnd"/>
      <w:r w:rsidR="00E545D2" w:rsidRPr="00E545D2">
        <w:t xml:space="preserve">. </w:t>
      </w:r>
      <w:proofErr w:type="spellStart"/>
      <w:r w:rsidR="00E545D2" w:rsidRPr="00E545D2">
        <w:t>Gn</w:t>
      </w:r>
      <w:proofErr w:type="spellEnd"/>
      <w:r w:rsidR="00E545D2" w:rsidRPr="00E545D2">
        <w:t xml:space="preserve"> 15) a vyvrcholila zmluvou Jahveho s Izraelom na vrchu Sinaj (</w:t>
      </w:r>
      <w:proofErr w:type="spellStart"/>
      <w:r w:rsidR="00E545D2" w:rsidRPr="00E545D2">
        <w:t>porov</w:t>
      </w:r>
      <w:proofErr w:type="spellEnd"/>
      <w:r w:rsidR="00E545D2" w:rsidRPr="00E545D2">
        <w:t>. Ex 24)</w:t>
      </w:r>
      <w:r w:rsidR="00E545D2">
        <w:t xml:space="preserve">) a Nový testament (alebo Nová zmluva, ktorú Ježiš urobil svojim utrpením na kríži na Golgote. </w:t>
      </w:r>
      <w:r w:rsidR="00E545D2" w:rsidRPr="00E545D2">
        <w:t xml:space="preserve">V knihách „Novej zmluvy“ sa hovorí o splnení Božieho plánu novou, definitívnou a večnou zmluvou Boha s celým ľudstvom, ktorú uzavrel sám Boží syn Ježiš Kristus svojou krvou ( </w:t>
      </w:r>
      <w:proofErr w:type="spellStart"/>
      <w:r w:rsidR="00E545D2" w:rsidRPr="00E545D2">
        <w:t>porov</w:t>
      </w:r>
      <w:proofErr w:type="spellEnd"/>
      <w:r w:rsidR="00E545D2" w:rsidRPr="00E545D2">
        <w:t xml:space="preserve">. </w:t>
      </w:r>
      <w:proofErr w:type="spellStart"/>
      <w:r w:rsidR="00E545D2" w:rsidRPr="00E545D2">
        <w:t>Lk</w:t>
      </w:r>
      <w:proofErr w:type="spellEnd"/>
      <w:r w:rsidR="00E545D2" w:rsidRPr="00E545D2">
        <w:t xml:space="preserve"> 22,20  tiež 1 Kor 11,25) na spásu všetkých ľudí (</w:t>
      </w:r>
      <w:proofErr w:type="spellStart"/>
      <w:r w:rsidR="00E545D2" w:rsidRPr="00E545D2">
        <w:t>porov</w:t>
      </w:r>
      <w:proofErr w:type="spellEnd"/>
      <w:r w:rsidR="00E545D2" w:rsidRPr="00E545D2">
        <w:t xml:space="preserve">. </w:t>
      </w:r>
      <w:proofErr w:type="spellStart"/>
      <w:r w:rsidR="00E545D2" w:rsidRPr="00E545D2">
        <w:t>Mk</w:t>
      </w:r>
      <w:proofErr w:type="spellEnd"/>
      <w:r w:rsidR="00E545D2" w:rsidRPr="00E545D2">
        <w:t xml:space="preserve"> 14,24)</w:t>
      </w:r>
      <w:r w:rsidR="00E545D2">
        <w:t>).</w:t>
      </w:r>
    </w:p>
    <w:p w14:paraId="1CB2EECD" w14:textId="16013CA4" w:rsidR="006E5A22" w:rsidRDefault="006E5A22" w:rsidP="006E5A22"/>
    <w:p w14:paraId="488028EF" w14:textId="0743C28F" w:rsidR="006E5A22" w:rsidRPr="00FF1587" w:rsidRDefault="006E5A22" w:rsidP="006E5A22">
      <w:pPr>
        <w:pStyle w:val="Odsekzoznamu"/>
        <w:numPr>
          <w:ilvl w:val="0"/>
          <w:numId w:val="2"/>
        </w:numPr>
        <w:rPr>
          <w:b/>
          <w:bCs/>
        </w:rPr>
      </w:pPr>
      <w:r w:rsidRPr="00FF1587">
        <w:rPr>
          <w:b/>
          <w:bCs/>
        </w:rPr>
        <w:t>Koľko kníh sa nachádza v knižnici Biblie?</w:t>
      </w:r>
    </w:p>
    <w:p w14:paraId="4D8BA697" w14:textId="492B5F23" w:rsidR="006E5A22" w:rsidRDefault="006E5A22" w:rsidP="006E5A22">
      <w:pPr>
        <w:pStyle w:val="Odsekzoznamu"/>
        <w:numPr>
          <w:ilvl w:val="0"/>
          <w:numId w:val="3"/>
        </w:numPr>
      </w:pPr>
      <w:r w:rsidRPr="00FF1587">
        <w:rPr>
          <w:b/>
        </w:rPr>
        <w:t>72 kníh spolu</w:t>
      </w:r>
      <w:r>
        <w:t xml:space="preserve">, z toho v </w:t>
      </w:r>
      <w:r w:rsidRPr="006E5A22">
        <w:t>SZ = 45 a NZ = 27</w:t>
      </w:r>
      <w:r w:rsidR="00FF1587">
        <w:t>. Niekde sa uvádza číslo 73. To vtedy ak biblisti rozdeľujú knihu proroka Jeremiáša na 2 časti (Jeremiáš + Náreky)</w:t>
      </w:r>
    </w:p>
    <w:p w14:paraId="0AEB5DC6" w14:textId="5B005C03" w:rsidR="006E5A22" w:rsidRDefault="006E5A22" w:rsidP="006E5A22"/>
    <w:p w14:paraId="37D6CC7C" w14:textId="3D896A21" w:rsidR="006E5A22" w:rsidRPr="00FF1587" w:rsidRDefault="006E5A22" w:rsidP="006E5A22">
      <w:pPr>
        <w:pStyle w:val="Odsekzoznamu"/>
        <w:numPr>
          <w:ilvl w:val="0"/>
          <w:numId w:val="2"/>
        </w:numPr>
        <w:rPr>
          <w:b/>
        </w:rPr>
      </w:pPr>
      <w:r w:rsidRPr="00FF1587">
        <w:rPr>
          <w:b/>
        </w:rPr>
        <w:t>Kto je autorom Biblie?</w:t>
      </w:r>
    </w:p>
    <w:p w14:paraId="332EA73C" w14:textId="4637494D" w:rsidR="006E5A22" w:rsidRPr="006E5A22" w:rsidRDefault="006E5A22" w:rsidP="006E5A22">
      <w:pPr>
        <w:pStyle w:val="Odsekzoznamu"/>
        <w:numPr>
          <w:ilvl w:val="0"/>
          <w:numId w:val="3"/>
        </w:numPr>
      </w:pPr>
      <w:r w:rsidRPr="00FF1587">
        <w:rPr>
          <w:b/>
        </w:rPr>
        <w:t>Prvotným</w:t>
      </w:r>
      <w:r w:rsidRPr="006E5A22">
        <w:t xml:space="preserve"> autorom je samotný </w:t>
      </w:r>
      <w:r w:rsidRPr="00FF1587">
        <w:rPr>
          <w:b/>
        </w:rPr>
        <w:t>BOH</w:t>
      </w:r>
    </w:p>
    <w:p w14:paraId="5BB945BC" w14:textId="652C4B89" w:rsidR="006E5A22" w:rsidRDefault="006E5A22" w:rsidP="006E5A22">
      <w:pPr>
        <w:pStyle w:val="Odsekzoznamu"/>
        <w:numPr>
          <w:ilvl w:val="0"/>
          <w:numId w:val="3"/>
        </w:numPr>
      </w:pPr>
      <w:r w:rsidRPr="00FF1587">
        <w:rPr>
          <w:b/>
        </w:rPr>
        <w:t>Druhotným</w:t>
      </w:r>
      <w:r w:rsidRPr="006E5A22">
        <w:t xml:space="preserve"> sú </w:t>
      </w:r>
      <w:r w:rsidRPr="00FF1587">
        <w:rPr>
          <w:b/>
        </w:rPr>
        <w:t>Svätopisci</w:t>
      </w:r>
      <w:r w:rsidR="00E545D2">
        <w:t xml:space="preserve">. </w:t>
      </w:r>
      <w:r w:rsidR="00E545D2" w:rsidRPr="00E545D2">
        <w:t>“Na napísanie posvätných kníh si Boh vyvolil ľudí a použil ich tak, že oni uplatnili svoje schopnosti a sily, no On účinkoval v nich a skrze nich, aby napísali ako skutoční autori všetko to a len to, čo On sám chcel. Keďže teda všetko, čo inšpirovaní autori čiže svätopisci tvrdia, treba pokladať za výrok Ducha Svätého, musí sa uznať, že knihy Písma bezpečne, verne a bez omylu učia pravdu, ktorú chcel mať Boh vo Svätom písme zaznačenú na našu spásu …”</w:t>
      </w:r>
      <w:r w:rsidR="00E545D2">
        <w:t xml:space="preserve"> (</w:t>
      </w:r>
      <w:proofErr w:type="spellStart"/>
      <w:r w:rsidR="00E545D2">
        <w:t>Dei</w:t>
      </w:r>
      <w:proofErr w:type="spellEnd"/>
      <w:r w:rsidR="00E545D2">
        <w:t xml:space="preserve"> </w:t>
      </w:r>
      <w:proofErr w:type="spellStart"/>
      <w:r w:rsidR="00E545D2">
        <w:t>verbum</w:t>
      </w:r>
      <w:proofErr w:type="spellEnd"/>
      <w:r w:rsidR="00E545D2">
        <w:t xml:space="preserve"> 11)</w:t>
      </w:r>
    </w:p>
    <w:p w14:paraId="6F5AADF1" w14:textId="108A46C4" w:rsidR="00E524B5" w:rsidRPr="00E524B5" w:rsidRDefault="00E524B5" w:rsidP="00E524B5">
      <w:pPr>
        <w:pStyle w:val="Odsekzoznamu"/>
        <w:numPr>
          <w:ilvl w:val="0"/>
          <w:numId w:val="3"/>
        </w:numPr>
      </w:pPr>
      <w:r w:rsidRPr="00E524B5">
        <w:t xml:space="preserve">slovo </w:t>
      </w:r>
      <w:r w:rsidRPr="00FF1587">
        <w:rPr>
          <w:b/>
        </w:rPr>
        <w:t>inšpirácia</w:t>
      </w:r>
      <w:r w:rsidRPr="00E524B5">
        <w:t xml:space="preserve"> pochádza z 2 </w:t>
      </w:r>
      <w:proofErr w:type="spellStart"/>
      <w:r w:rsidRPr="00E524B5">
        <w:t>Tim</w:t>
      </w:r>
      <w:proofErr w:type="spellEnd"/>
      <w:r w:rsidRPr="00E524B5">
        <w:t xml:space="preserve"> 3, 16: “Celé Písmo je Bohom </w:t>
      </w:r>
      <w:proofErr w:type="spellStart"/>
      <w:r w:rsidRPr="00E524B5">
        <w:t>vnuknuté”</w:t>
      </w:r>
      <w:r>
        <w:t>.G</w:t>
      </w:r>
      <w:r w:rsidRPr="00E524B5">
        <w:t>récky</w:t>
      </w:r>
      <w:proofErr w:type="spellEnd"/>
      <w:r w:rsidRPr="00E524B5">
        <w:t xml:space="preserve">: </w:t>
      </w:r>
      <w:proofErr w:type="spellStart"/>
      <w:r w:rsidRPr="00E524B5">
        <w:t>theópneustos</w:t>
      </w:r>
      <w:proofErr w:type="spellEnd"/>
      <w:r w:rsidRPr="00E524B5">
        <w:t xml:space="preserve">, latinský: </w:t>
      </w:r>
      <w:proofErr w:type="spellStart"/>
      <w:r w:rsidRPr="00E524B5">
        <w:t>divinitus</w:t>
      </w:r>
      <w:proofErr w:type="spellEnd"/>
      <w:r w:rsidRPr="00E524B5">
        <w:t xml:space="preserve"> </w:t>
      </w:r>
      <w:proofErr w:type="spellStart"/>
      <w:r w:rsidRPr="00E524B5">
        <w:t>inspirata</w:t>
      </w:r>
      <w:proofErr w:type="spellEnd"/>
      <w:r w:rsidRPr="00E524B5">
        <w:t xml:space="preserve"> = božsky inšpirované</w:t>
      </w:r>
      <w:r>
        <w:t xml:space="preserve">, </w:t>
      </w:r>
      <w:r w:rsidRPr="00E524B5">
        <w:t>čiže napísané z vnuknutia Ducha Svätého</w:t>
      </w:r>
      <w:r>
        <w:t>. M</w:t>
      </w:r>
      <w:r w:rsidRPr="00E524B5">
        <w:t>ysli sa tým charizmatický vplyv, ktorým sa Boh stáva prvotným autorom, kým svätopisec je druhotným autorom.</w:t>
      </w:r>
    </w:p>
    <w:p w14:paraId="2FB3472E" w14:textId="6FDACD25" w:rsidR="006E5A22" w:rsidRDefault="006E5A22" w:rsidP="006E5A22"/>
    <w:p w14:paraId="37FCF8CE" w14:textId="050212FA" w:rsidR="006E5A22" w:rsidRPr="00FF1587" w:rsidRDefault="006E5A22" w:rsidP="006E5A22">
      <w:pPr>
        <w:pStyle w:val="Odsekzoznamu"/>
        <w:numPr>
          <w:ilvl w:val="0"/>
          <w:numId w:val="2"/>
        </w:numPr>
        <w:rPr>
          <w:b/>
        </w:rPr>
      </w:pPr>
      <w:r w:rsidRPr="00FF1587">
        <w:rPr>
          <w:b/>
        </w:rPr>
        <w:t>Ako dlho Biblia vznikala a v akom jazyku bola napísaná?</w:t>
      </w:r>
    </w:p>
    <w:p w14:paraId="75E43FB0" w14:textId="7123D6D9" w:rsidR="006E5A22" w:rsidRPr="006E5A22" w:rsidRDefault="006E5A22" w:rsidP="006E5A22">
      <w:pPr>
        <w:pStyle w:val="Odsekzoznamu"/>
        <w:numPr>
          <w:ilvl w:val="0"/>
          <w:numId w:val="3"/>
        </w:numPr>
      </w:pPr>
      <w:r w:rsidRPr="006E5A22">
        <w:t>Mnohí Duchom Svätým inšpirovaní svätopisci ju písali približne desať storočí</w:t>
      </w:r>
    </w:p>
    <w:p w14:paraId="38490890" w14:textId="60DE62B2" w:rsidR="006E5A22" w:rsidRPr="00FF1587" w:rsidRDefault="006E5A22" w:rsidP="006E5A22">
      <w:pPr>
        <w:pStyle w:val="Odsekzoznamu"/>
        <w:numPr>
          <w:ilvl w:val="0"/>
          <w:numId w:val="3"/>
        </w:numPr>
        <w:rPr>
          <w:b/>
        </w:rPr>
      </w:pPr>
      <w:r w:rsidRPr="006E5A22">
        <w:t xml:space="preserve">Pôvodne bola napísaná po </w:t>
      </w:r>
      <w:r w:rsidRPr="00FF1587">
        <w:rPr>
          <w:b/>
        </w:rPr>
        <w:t>hebrejsky</w:t>
      </w:r>
      <w:r w:rsidRPr="006E5A22">
        <w:t xml:space="preserve"> s niektorými </w:t>
      </w:r>
      <w:r w:rsidRPr="00FF1587">
        <w:rPr>
          <w:b/>
        </w:rPr>
        <w:t>aramejskými vsuvkami a grécky</w:t>
      </w:r>
    </w:p>
    <w:p w14:paraId="7AEC015A" w14:textId="4947D7AC" w:rsidR="006E5A22" w:rsidRDefault="006E5A22" w:rsidP="006E5A22">
      <w:pPr>
        <w:pStyle w:val="Odsekzoznamu"/>
        <w:numPr>
          <w:ilvl w:val="0"/>
          <w:numId w:val="3"/>
        </w:numPr>
      </w:pPr>
      <w:r>
        <w:t xml:space="preserve">Sv. Hieronym ju celú preložil do </w:t>
      </w:r>
      <w:r w:rsidRPr="00FF1587">
        <w:rPr>
          <w:b/>
        </w:rPr>
        <w:t>latinčiny</w:t>
      </w:r>
      <w:r w:rsidR="00E545D2" w:rsidRPr="00FF1587">
        <w:rPr>
          <w:b/>
        </w:rPr>
        <w:t xml:space="preserve"> </w:t>
      </w:r>
      <w:r w:rsidR="00E545D2">
        <w:t>(Vulgáta). Od vtedy sa prekladá do všetkých jazykov sveta</w:t>
      </w:r>
    </w:p>
    <w:p w14:paraId="6429C776" w14:textId="7D238BF0" w:rsidR="00DB686C" w:rsidRDefault="00DB686C" w:rsidP="006E5A22">
      <w:pPr>
        <w:pStyle w:val="Odsekzoznamu"/>
        <w:numPr>
          <w:ilvl w:val="0"/>
          <w:numId w:val="3"/>
        </w:numPr>
      </w:pPr>
      <w:r>
        <w:t xml:space="preserve">Po Druhom Vatikánskom koncile bola Vulgáta obnovená na tzv. </w:t>
      </w:r>
      <w:proofErr w:type="spellStart"/>
      <w:r>
        <w:t>Neovulgátu</w:t>
      </w:r>
      <w:proofErr w:type="spellEnd"/>
    </w:p>
    <w:p w14:paraId="038B6E33" w14:textId="10C4CB38" w:rsidR="00E524B5" w:rsidRDefault="00E524B5" w:rsidP="00E524B5"/>
    <w:p w14:paraId="68B4E068" w14:textId="7B7984E0" w:rsidR="00E524B5" w:rsidRPr="00FF1587" w:rsidRDefault="00E524B5" w:rsidP="00E524B5">
      <w:pPr>
        <w:pStyle w:val="Odsekzoznamu"/>
        <w:numPr>
          <w:ilvl w:val="0"/>
          <w:numId w:val="2"/>
        </w:numPr>
        <w:rPr>
          <w:b/>
        </w:rPr>
      </w:pPr>
      <w:r w:rsidRPr="00FF1587">
        <w:rPr>
          <w:b/>
        </w:rPr>
        <w:t>Čo je to Božie zjavenie?</w:t>
      </w:r>
    </w:p>
    <w:p w14:paraId="4EF4C149" w14:textId="694AA041" w:rsidR="00E524B5" w:rsidRDefault="00E524B5" w:rsidP="00E524B5">
      <w:pPr>
        <w:pStyle w:val="Odsekzoznamu"/>
        <w:numPr>
          <w:ilvl w:val="0"/>
          <w:numId w:val="3"/>
        </w:numPr>
      </w:pPr>
      <w:r w:rsidRPr="00E524B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E524B5">
        <w:t xml:space="preserve">odľa už spomenutej dogmatickej </w:t>
      </w:r>
      <w:proofErr w:type="spellStart"/>
      <w:r w:rsidRPr="00E524B5">
        <w:t>konštitucie</w:t>
      </w:r>
      <w:proofErr w:type="spellEnd"/>
      <w:r w:rsidRPr="00E524B5">
        <w:t xml:space="preserve"> </w:t>
      </w:r>
      <w:proofErr w:type="spellStart"/>
      <w:r w:rsidRPr="00E524B5">
        <w:t>Dei</w:t>
      </w:r>
      <w:proofErr w:type="spellEnd"/>
      <w:r w:rsidRPr="00E524B5">
        <w:t xml:space="preserve"> </w:t>
      </w:r>
      <w:proofErr w:type="spellStart"/>
      <w:r w:rsidRPr="00E524B5">
        <w:t>verbum</w:t>
      </w:r>
      <w:proofErr w:type="spellEnd"/>
      <w:r w:rsidRPr="00E524B5">
        <w:t xml:space="preserve"> je obsahom Svätého písma Božie zjavenie, čiže </w:t>
      </w:r>
      <w:r w:rsidRPr="00FF1587">
        <w:rPr>
          <w:b/>
        </w:rPr>
        <w:t>Bohom zjavené pravdy, cez ktoré “chce Boh vyjadriť samého seba a večné rozhodnutie svojej vôle o spáse duší</w:t>
      </w:r>
      <w:r w:rsidRPr="00E524B5">
        <w:t>” (</w:t>
      </w:r>
      <w:proofErr w:type="spellStart"/>
      <w:r>
        <w:t>Dei</w:t>
      </w:r>
      <w:proofErr w:type="spellEnd"/>
      <w:r>
        <w:t xml:space="preserve"> </w:t>
      </w:r>
      <w:proofErr w:type="spellStart"/>
      <w:r>
        <w:t>verbum</w:t>
      </w:r>
      <w:proofErr w:type="spellEnd"/>
      <w:r>
        <w:t xml:space="preserve"> </w:t>
      </w:r>
      <w:r w:rsidRPr="00E524B5">
        <w:t>č.6.)</w:t>
      </w:r>
      <w:r>
        <w:t xml:space="preserve">. </w:t>
      </w:r>
      <w:r w:rsidRPr="00E524B5">
        <w:t xml:space="preserve">Kristus je </w:t>
      </w:r>
      <w:r>
        <w:t xml:space="preserve">jediným </w:t>
      </w:r>
      <w:r w:rsidRPr="00E524B5">
        <w:t>prostredníkom a zároveň plnosťou celého zjavenia</w:t>
      </w:r>
    </w:p>
    <w:p w14:paraId="1527488C" w14:textId="6F25297C" w:rsidR="00E524B5" w:rsidRPr="00FF1587" w:rsidRDefault="00E524B5" w:rsidP="00E524B5">
      <w:pPr>
        <w:pStyle w:val="Odsekzoznamu"/>
        <w:numPr>
          <w:ilvl w:val="0"/>
          <w:numId w:val="2"/>
        </w:numPr>
        <w:rPr>
          <w:b/>
        </w:rPr>
      </w:pPr>
      <w:r w:rsidRPr="00FF1587">
        <w:rPr>
          <w:b/>
        </w:rPr>
        <w:lastRenderedPageBreak/>
        <w:t>Prečo je Sväté Písmo neomylné?</w:t>
      </w:r>
    </w:p>
    <w:p w14:paraId="7FB57094" w14:textId="650A1149" w:rsidR="00E524B5" w:rsidRPr="00E524B5" w:rsidRDefault="00E524B5" w:rsidP="00E524B5">
      <w:pPr>
        <w:pStyle w:val="Odsekzoznamu"/>
        <w:numPr>
          <w:ilvl w:val="0"/>
          <w:numId w:val="3"/>
        </w:numPr>
      </w:pPr>
      <w:r w:rsidRPr="00E524B5">
        <w:t>Dôsledkom biblickej inšpirácie, Božieho pôvodu biblických spisov a Božieho zjavenia je neomylnosť Sv. písma</w:t>
      </w:r>
      <w:r>
        <w:t xml:space="preserve">. </w:t>
      </w:r>
      <w:r w:rsidRPr="00FF1587">
        <w:rPr>
          <w:b/>
        </w:rPr>
        <w:t>Spočíva v tom, že v ňom nie je nijaký omyl ani klam, pokiaľ ide o učenie, od ktorého závisí spása človeka</w:t>
      </w:r>
      <w:r>
        <w:t>. T</w:t>
      </w:r>
      <w:r w:rsidRPr="00E524B5">
        <w:t>o znamená, že v Biblii môže byť omyl z hľadiska historických alebo prírodných vied, ale to nemá vplyv na našu spásu</w:t>
      </w:r>
      <w:r>
        <w:t>.</w:t>
      </w:r>
    </w:p>
    <w:p w14:paraId="4B59A691" w14:textId="4E461448" w:rsidR="00E545D2" w:rsidRDefault="00E545D2" w:rsidP="00E545D2"/>
    <w:p w14:paraId="7184E42C" w14:textId="2FB8BAC8" w:rsidR="00E524B5" w:rsidRPr="00FF1587" w:rsidRDefault="00E524B5" w:rsidP="00E524B5">
      <w:pPr>
        <w:pStyle w:val="Odsekzoznamu"/>
        <w:numPr>
          <w:ilvl w:val="0"/>
          <w:numId w:val="2"/>
        </w:numPr>
        <w:rPr>
          <w:b/>
        </w:rPr>
      </w:pPr>
      <w:r w:rsidRPr="00FF1587">
        <w:rPr>
          <w:b/>
        </w:rPr>
        <w:t>Čo znamená, že Sv. Písmo je kánonické?</w:t>
      </w:r>
    </w:p>
    <w:p w14:paraId="5C677B86" w14:textId="1D147FBD" w:rsidR="00E524B5" w:rsidRPr="00E524B5" w:rsidRDefault="00E524B5" w:rsidP="00E524B5">
      <w:pPr>
        <w:pStyle w:val="Odsekzoznamu"/>
        <w:numPr>
          <w:ilvl w:val="0"/>
          <w:numId w:val="3"/>
        </w:numPr>
      </w:pPr>
      <w:r w:rsidRPr="00E524B5">
        <w:t>Všetky inšpirované spisy a ich časti sú zozbierané v</w:t>
      </w:r>
      <w:r w:rsidR="008866A4">
        <w:t> </w:t>
      </w:r>
      <w:r w:rsidRPr="00E524B5">
        <w:t>kánone</w:t>
      </w:r>
      <w:r w:rsidR="008866A4">
        <w:t>. S</w:t>
      </w:r>
      <w:r w:rsidRPr="00E524B5">
        <w:t xml:space="preserve">lovo je gréckeho pôvodu </w:t>
      </w:r>
      <w:r w:rsidRPr="00FF1587">
        <w:rPr>
          <w:b/>
        </w:rPr>
        <w:t>kanón = norma, meradlo</w:t>
      </w:r>
      <w:r w:rsidR="008866A4">
        <w:t xml:space="preserve">. </w:t>
      </w:r>
      <w:r w:rsidRPr="00E524B5">
        <w:t xml:space="preserve">Hlavné kritéria normy v prvých storočiach cirkvi boli: </w:t>
      </w:r>
    </w:p>
    <w:p w14:paraId="5CE2555C" w14:textId="1FED92CA" w:rsidR="00E524B5" w:rsidRDefault="00E524B5" w:rsidP="00160E40">
      <w:pPr>
        <w:pStyle w:val="Odsekzoznamu"/>
        <w:numPr>
          <w:ilvl w:val="0"/>
          <w:numId w:val="4"/>
        </w:numPr>
      </w:pPr>
      <w:r w:rsidRPr="00E524B5">
        <w:t>apoštolský pôvod</w:t>
      </w:r>
      <w:r w:rsidR="008866A4">
        <w:t>, b)</w:t>
      </w:r>
      <w:r w:rsidRPr="00E524B5">
        <w:t xml:space="preserve"> verejné používanie vo väčšine cirkevných obcí</w:t>
      </w:r>
      <w:r w:rsidR="008866A4">
        <w:t xml:space="preserve">, c) </w:t>
      </w:r>
      <w:r w:rsidRPr="00E524B5">
        <w:t>ich súlad s “pravidlom viery”</w:t>
      </w:r>
    </w:p>
    <w:p w14:paraId="78251763" w14:textId="4A866CC9" w:rsidR="00FF1587" w:rsidRDefault="00FF1587" w:rsidP="00FF1587">
      <w:pPr>
        <w:pStyle w:val="Odsekzoznamu"/>
        <w:numPr>
          <w:ilvl w:val="0"/>
          <w:numId w:val="3"/>
        </w:numPr>
      </w:pPr>
      <w:r>
        <w:t xml:space="preserve">Mimo Biblie sú aj tzv. spisy, al. knihy </w:t>
      </w:r>
      <w:proofErr w:type="spellStart"/>
      <w:r>
        <w:t>deuterokánonické</w:t>
      </w:r>
      <w:proofErr w:type="spellEnd"/>
      <w:r>
        <w:t>, čiže hovoria o Bohu a Božích veciach, ale nespĺňajú kánon, preto nemohli byť zaradené do Biblie.</w:t>
      </w:r>
    </w:p>
    <w:p w14:paraId="2208334A" w14:textId="572B2E7C" w:rsidR="00EE1651" w:rsidRDefault="00EE1651" w:rsidP="00EE1651"/>
    <w:p w14:paraId="2EA33812" w14:textId="305EA06D" w:rsidR="00EE1651" w:rsidRPr="00EE1651" w:rsidRDefault="00EE1651" w:rsidP="00EE1651">
      <w:pPr>
        <w:pStyle w:val="Odsekzoznamu"/>
        <w:numPr>
          <w:ilvl w:val="0"/>
          <w:numId w:val="2"/>
        </w:numPr>
        <w:rPr>
          <w:b/>
        </w:rPr>
      </w:pPr>
      <w:r w:rsidRPr="00EE1651">
        <w:rPr>
          <w:b/>
        </w:rPr>
        <w:t xml:space="preserve">Ako rozlíšiť katolícku Bibliu od iných, napr. </w:t>
      </w:r>
      <w:proofErr w:type="spellStart"/>
      <w:r w:rsidRPr="00EE1651">
        <w:rPr>
          <w:b/>
        </w:rPr>
        <w:t>protestanských</w:t>
      </w:r>
      <w:proofErr w:type="spellEnd"/>
      <w:r w:rsidRPr="00EE1651">
        <w:rPr>
          <w:b/>
        </w:rPr>
        <w:t>?</w:t>
      </w:r>
    </w:p>
    <w:p w14:paraId="7EE96F6B" w14:textId="142E84F0" w:rsidR="00EE1651" w:rsidRDefault="00EE1651" w:rsidP="00EE1651">
      <w:pPr>
        <w:pStyle w:val="Odsekzoznamu"/>
        <w:numPr>
          <w:ilvl w:val="0"/>
          <w:numId w:val="3"/>
        </w:numPr>
      </w:pPr>
      <w:r>
        <w:t xml:space="preserve">Katolícka Biblia by v úvode mala mať </w:t>
      </w:r>
      <w:r w:rsidRPr="00EE1651">
        <w:rPr>
          <w:b/>
        </w:rPr>
        <w:t>IMPRIMATUR</w:t>
      </w:r>
      <w:r>
        <w:t xml:space="preserve"> = „je dovolené vytlačiť“ a </w:t>
      </w:r>
      <w:r w:rsidRPr="00EE1651">
        <w:rPr>
          <w:b/>
        </w:rPr>
        <w:t xml:space="preserve">NIHIL OBSTAT </w:t>
      </w:r>
      <w:r>
        <w:t>= „V tomto texte nie nič závadné“. Pod obidva sa podpisujú príslušné teologické, alebo biblické autority.</w:t>
      </w:r>
    </w:p>
    <w:p w14:paraId="03038D29" w14:textId="049C9FAB" w:rsidR="001438E6" w:rsidRDefault="001438E6" w:rsidP="001438E6"/>
    <w:p w14:paraId="07A610AE" w14:textId="7408CFDA" w:rsidR="001438E6" w:rsidRPr="001438E6" w:rsidRDefault="001438E6" w:rsidP="001438E6">
      <w:pPr>
        <w:pStyle w:val="Odsekzoznamu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lang w:eastAsia="sk-SK"/>
        </w:rPr>
      </w:pPr>
      <w:r w:rsidRPr="001438E6">
        <w:rPr>
          <w:b/>
          <w:bCs/>
        </w:rPr>
        <w:t>Biblia na internete:</w:t>
      </w:r>
    </w:p>
    <w:p w14:paraId="2835B95D" w14:textId="4F2EBCAA" w:rsidR="001438E6" w:rsidRDefault="006B5BB7" w:rsidP="001438E6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lang w:eastAsia="sk-SK"/>
        </w:rPr>
      </w:pPr>
      <w:hyperlink r:id="rId5" w:history="1">
        <w:r w:rsidR="001438E6" w:rsidRPr="001438E6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https://svatepismo.sk/</w:t>
        </w:r>
      </w:hyperlink>
    </w:p>
    <w:p w14:paraId="2101F17E" w14:textId="77777777" w:rsidR="001438E6" w:rsidRPr="001438E6" w:rsidRDefault="006B5BB7" w:rsidP="001438E6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lang w:eastAsia="sk-SK"/>
        </w:rPr>
      </w:pPr>
      <w:hyperlink r:id="rId6" w:history="1">
        <w:r w:rsidR="001438E6" w:rsidRPr="001438E6">
          <w:rPr>
            <w:rFonts w:ascii="Times New Roman" w:eastAsia="Times New Roman" w:hAnsi="Times New Roman" w:cs="Times New Roman"/>
            <w:color w:val="0000FF"/>
            <w:u w:val="single"/>
            <w:lang w:eastAsia="sk-SK"/>
          </w:rPr>
          <w:t>http://biblia.abu-bratislava.sk/</w:t>
        </w:r>
      </w:hyperlink>
    </w:p>
    <w:p w14:paraId="4F089555" w14:textId="0DA00C66" w:rsidR="001438E6" w:rsidRPr="001438E6" w:rsidRDefault="001438E6" w:rsidP="001438E6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Pre každého kresťana by bolo veľmi potrebné denne počuť Sväté Písmo nahlas aspoň 15 minút. Je to lepšie ako vitamíny, alebo hociktorý liek</w:t>
      </w:r>
    </w:p>
    <w:p w14:paraId="10FD9634" w14:textId="52C42D2D" w:rsidR="00160E40" w:rsidRDefault="00160E40" w:rsidP="00160E40"/>
    <w:p w14:paraId="7F2A52ED" w14:textId="7ED3471C" w:rsidR="00EE1651" w:rsidRPr="006B5BB7" w:rsidRDefault="00160E40" w:rsidP="00EE1651">
      <w:pPr>
        <w:pStyle w:val="Odsekzoznamu"/>
        <w:numPr>
          <w:ilvl w:val="0"/>
          <w:numId w:val="2"/>
        </w:numPr>
        <w:rPr>
          <w:b/>
          <w:bCs/>
        </w:rPr>
      </w:pPr>
      <w:r w:rsidRPr="006B5BB7">
        <w:rPr>
          <w:b/>
          <w:bCs/>
        </w:rPr>
        <w:t xml:space="preserve">Zoznam Biblických </w:t>
      </w:r>
      <w:r w:rsidR="001438E6" w:rsidRPr="006B5BB7">
        <w:rPr>
          <w:b/>
          <w:bCs/>
        </w:rPr>
        <w:t>kníh</w:t>
      </w:r>
      <w:r w:rsidRPr="006B5BB7">
        <w:rPr>
          <w:b/>
          <w:bCs/>
        </w:rPr>
        <w:t>:</w:t>
      </w:r>
    </w:p>
    <w:p w14:paraId="7C5C3FEE" w14:textId="5A8D70B9" w:rsidR="00EE1651" w:rsidRPr="00EE1651" w:rsidRDefault="00EE1651" w:rsidP="00EE1651">
      <w:pPr>
        <w:pStyle w:val="Odsekzoznamu"/>
      </w:pPr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Spisy Starého zákona (46):</w:t>
      </w:r>
    </w:p>
    <w:p w14:paraId="7A0D82CC" w14:textId="75C6BE43" w:rsidR="00EE1651" w:rsidRPr="00EE1651" w:rsidRDefault="00EE1651" w:rsidP="00EE1651">
      <w:pPr>
        <w:numPr>
          <w:ilvl w:val="1"/>
          <w:numId w:val="2"/>
        </w:numPr>
        <w:shd w:val="clear" w:color="auto" w:fill="F4F2F3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Dejepisné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knihy (21): </w:t>
      </w:r>
      <w:hyperlink r:id="rId7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Genezis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8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Exodus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9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Levitikus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10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Numeri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11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Deuteronómium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12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Jozue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13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Sudcovia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14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Rút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15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1.–</w:t>
        </w:r>
      </w:hyperlink>
      <w:hyperlink r:id="rId16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2. Samuelova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17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1.–</w:t>
        </w:r>
      </w:hyperlink>
      <w:hyperlink r:id="rId18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2. kráľov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19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1.–</w:t>
        </w:r>
      </w:hyperlink>
      <w:hyperlink r:id="rId20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2. kroník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21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Ezdráš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22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Nehemiáš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23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Tobiáš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24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Judita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25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Ester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a </w:t>
      </w:r>
      <w:hyperlink r:id="rId26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1.–</w:t>
        </w:r>
      </w:hyperlink>
      <w:hyperlink r:id="rId27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2. Machabejcov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14:paraId="735FB754" w14:textId="77777777" w:rsidR="00EE1651" w:rsidRPr="00EE1651" w:rsidRDefault="00EE1651" w:rsidP="00EE1651">
      <w:pPr>
        <w:numPr>
          <w:ilvl w:val="1"/>
          <w:numId w:val="2"/>
        </w:numPr>
        <w:shd w:val="clear" w:color="auto" w:fill="F4F2F3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Poučné knihy (7): </w:t>
      </w:r>
      <w:hyperlink r:id="rId28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Jób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29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Žalmy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30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Príslovia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31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Kazateľ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32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Pieseň piesní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33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Múdrosť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a </w:t>
      </w:r>
      <w:proofErr w:type="spellStart"/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fldChar w:fldCharType="begin"/>
      </w:r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instrText xml:space="preserve"> HYPERLINK "https://dkc.kbs.sk/dkc.php?in=Sir" \t "text" </w:instrText>
      </w:r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fldChar w:fldCharType="separate"/>
      </w:r>
      <w:r w:rsidRPr="00EE1651">
        <w:rPr>
          <w:rFonts w:ascii="Tahoma" w:eastAsia="Times New Roman" w:hAnsi="Tahoma" w:cs="Tahoma"/>
          <w:color w:val="800000"/>
          <w:sz w:val="20"/>
          <w:szCs w:val="20"/>
          <w:u w:val="single"/>
          <w:lang w:eastAsia="sk-SK"/>
        </w:rPr>
        <w:t>Sirachovec</w:t>
      </w:r>
      <w:proofErr w:type="spellEnd"/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fldChar w:fldCharType="end"/>
      </w:r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14:paraId="3A090F05" w14:textId="77777777" w:rsidR="00EE1651" w:rsidRPr="00EE1651" w:rsidRDefault="00EE1651" w:rsidP="00EE1651">
      <w:pPr>
        <w:numPr>
          <w:ilvl w:val="1"/>
          <w:numId w:val="2"/>
        </w:numPr>
        <w:shd w:val="clear" w:color="auto" w:fill="F4F2F3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Prorocké knihy (18):</w:t>
      </w:r>
    </w:p>
    <w:p w14:paraId="08921640" w14:textId="77777777" w:rsidR="00EE1651" w:rsidRPr="00EE1651" w:rsidRDefault="00EE1651" w:rsidP="00EE1651">
      <w:pPr>
        <w:numPr>
          <w:ilvl w:val="2"/>
          <w:numId w:val="2"/>
        </w:numPr>
        <w:shd w:val="clear" w:color="auto" w:fill="F4F2F3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veľkí proroci (4 + 2): </w:t>
      </w:r>
      <w:hyperlink r:id="rId34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Izaiáš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35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Jeremiáš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(spolu s </w:t>
      </w:r>
      <w:hyperlink r:id="rId36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Nárekmi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a </w:t>
      </w:r>
      <w:proofErr w:type="spellStart"/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fldChar w:fldCharType="begin"/>
      </w:r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instrText xml:space="preserve"> HYPERLINK "https://dkc.kbs.sk/dkc.php?in=Bar" \t "text" </w:instrText>
      </w:r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fldChar w:fldCharType="separate"/>
      </w:r>
      <w:r w:rsidRPr="00EE1651">
        <w:rPr>
          <w:rFonts w:ascii="Tahoma" w:eastAsia="Times New Roman" w:hAnsi="Tahoma" w:cs="Tahoma"/>
          <w:color w:val="800000"/>
          <w:sz w:val="20"/>
          <w:szCs w:val="20"/>
          <w:u w:val="single"/>
          <w:lang w:eastAsia="sk-SK"/>
        </w:rPr>
        <w:t>Baruchom</w:t>
      </w:r>
      <w:proofErr w:type="spellEnd"/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fldChar w:fldCharType="end"/>
      </w:r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), </w:t>
      </w:r>
      <w:proofErr w:type="spellStart"/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fldChar w:fldCharType="begin"/>
      </w:r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instrText xml:space="preserve"> HYPERLINK "https://dkc.kbs.sk/dkc.php?in=Ez" \t "text" </w:instrText>
      </w:r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fldChar w:fldCharType="separate"/>
      </w:r>
      <w:r w:rsidRPr="00EE1651">
        <w:rPr>
          <w:rFonts w:ascii="Tahoma" w:eastAsia="Times New Roman" w:hAnsi="Tahoma" w:cs="Tahoma"/>
          <w:color w:val="800000"/>
          <w:sz w:val="20"/>
          <w:szCs w:val="20"/>
          <w:u w:val="single"/>
          <w:lang w:eastAsia="sk-SK"/>
        </w:rPr>
        <w:t>Ezechiel</w:t>
      </w:r>
      <w:proofErr w:type="spellEnd"/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fldChar w:fldCharType="end"/>
      </w:r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a </w:t>
      </w:r>
      <w:hyperlink r:id="rId37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Daniel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14:paraId="676C4A26" w14:textId="77777777" w:rsidR="00EE1651" w:rsidRPr="00EE1651" w:rsidRDefault="00EE1651" w:rsidP="00EE1651">
      <w:pPr>
        <w:numPr>
          <w:ilvl w:val="2"/>
          <w:numId w:val="2"/>
        </w:numPr>
        <w:shd w:val="clear" w:color="auto" w:fill="F4F2F3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malí proroci (12): </w:t>
      </w:r>
      <w:hyperlink r:id="rId38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Ozeáš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39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Joel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40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Amos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41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Abdiáš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42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Jonáš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43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Micheáš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44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Nahum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45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Habakuk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46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Sofoniáš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47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Aggeus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48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Zachariáš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a </w:t>
      </w:r>
      <w:hyperlink r:id="rId49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Malachiáš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14:paraId="406576C9" w14:textId="77777777" w:rsidR="00EE1651" w:rsidRPr="00EE1651" w:rsidRDefault="00EE1651" w:rsidP="00EE1651">
      <w:pPr>
        <w:shd w:val="clear" w:color="auto" w:fill="F4F2F3"/>
        <w:spacing w:before="100" w:beforeAutospacing="1" w:after="100" w:afterAutospacing="1"/>
        <w:ind w:left="720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Spisy Nového zákona (27):</w:t>
      </w:r>
    </w:p>
    <w:p w14:paraId="0F8AD4D7" w14:textId="77777777" w:rsidR="00EE1651" w:rsidRPr="00EE1651" w:rsidRDefault="00EE1651" w:rsidP="00EE1651">
      <w:pPr>
        <w:numPr>
          <w:ilvl w:val="1"/>
          <w:numId w:val="2"/>
        </w:numPr>
        <w:shd w:val="clear" w:color="auto" w:fill="F4F2F3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Dejepisné knihy (5): </w:t>
      </w:r>
      <w:hyperlink r:id="rId50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Evanjelium podľa Matúša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51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Marka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52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Lukáša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a </w:t>
      </w:r>
      <w:hyperlink r:id="rId53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Jána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a </w:t>
      </w:r>
      <w:hyperlink r:id="rId54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Skutky apoštolov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14:paraId="5C13EB16" w14:textId="77777777" w:rsidR="00EE1651" w:rsidRPr="00EE1651" w:rsidRDefault="00EE1651" w:rsidP="00EE1651">
      <w:pPr>
        <w:numPr>
          <w:ilvl w:val="1"/>
          <w:numId w:val="2"/>
        </w:numPr>
        <w:shd w:val="clear" w:color="auto" w:fill="F4F2F3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Poučné knihy (apoštolské listy) (21): </w:t>
      </w:r>
      <w:hyperlink r:id="rId55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Rimanom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56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1.–</w:t>
        </w:r>
      </w:hyperlink>
      <w:hyperlink r:id="rId57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2. Korinťanom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58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Galaťanom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59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Efezanom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60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Filipanom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61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Kolosanom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62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1.–</w:t>
        </w:r>
      </w:hyperlink>
      <w:hyperlink r:id="rId63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2. Solúnčanom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64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1.–</w:t>
        </w:r>
      </w:hyperlink>
      <w:hyperlink r:id="rId65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2. Timotejovi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66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Títovi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67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Filemonovi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68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Hebrejom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69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Jakubov list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70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1.–</w:t>
        </w:r>
      </w:hyperlink>
      <w:hyperlink r:id="rId71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2. Petrov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 </w:t>
      </w:r>
      <w:hyperlink r:id="rId72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1.,</w:t>
        </w:r>
      </w:hyperlink>
      <w:hyperlink r:id="rId73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 2. 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a </w:t>
      </w:r>
      <w:hyperlink r:id="rId74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3. Jánov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a </w:t>
      </w:r>
      <w:proofErr w:type="spellStart"/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fldChar w:fldCharType="begin"/>
      </w:r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instrText xml:space="preserve"> HYPERLINK "https://dkc.kbs.sk/dkc.php?in=Jud" \t "text" </w:instrText>
      </w:r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fldChar w:fldCharType="separate"/>
      </w:r>
      <w:r w:rsidRPr="00EE1651">
        <w:rPr>
          <w:rFonts w:ascii="Tahoma" w:eastAsia="Times New Roman" w:hAnsi="Tahoma" w:cs="Tahoma"/>
          <w:color w:val="800000"/>
          <w:sz w:val="20"/>
          <w:szCs w:val="20"/>
          <w:u w:val="single"/>
          <w:lang w:eastAsia="sk-SK"/>
        </w:rPr>
        <w:t>Júdov</w:t>
      </w:r>
      <w:proofErr w:type="spellEnd"/>
      <w:r w:rsidRPr="00EE1651">
        <w:rPr>
          <w:rFonts w:ascii="Tahoma" w:eastAsia="Times New Roman" w:hAnsi="Tahoma" w:cs="Tahoma"/>
          <w:color w:val="800000"/>
          <w:sz w:val="20"/>
          <w:szCs w:val="20"/>
          <w:u w:val="single"/>
          <w:lang w:eastAsia="sk-SK"/>
        </w:rPr>
        <w:t xml:space="preserve"> list</w:t>
      </w:r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fldChar w:fldCharType="end"/>
      </w:r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14:paraId="7B1AAC86" w14:textId="0A5BEBB2" w:rsidR="00160E40" w:rsidRDefault="00EE1651" w:rsidP="00160E40">
      <w:pPr>
        <w:numPr>
          <w:ilvl w:val="1"/>
          <w:numId w:val="2"/>
        </w:numPr>
        <w:shd w:val="clear" w:color="auto" w:fill="F4F2F3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Prorocká kniha (1): </w:t>
      </w:r>
      <w:hyperlink r:id="rId75" w:tgtFrame="text" w:history="1">
        <w:r w:rsidRPr="00EE1651">
          <w:rPr>
            <w:rFonts w:ascii="Tahoma" w:eastAsia="Times New Roman" w:hAnsi="Tahoma" w:cs="Tahoma"/>
            <w:color w:val="800000"/>
            <w:sz w:val="20"/>
            <w:szCs w:val="20"/>
            <w:u w:val="single"/>
            <w:lang w:eastAsia="sk-SK"/>
          </w:rPr>
          <w:t>Zjavenie</w:t>
        </w:r>
      </w:hyperlink>
      <w:r w:rsidRPr="00EE165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</w:t>
      </w:r>
    </w:p>
    <w:p w14:paraId="036DBC26" w14:textId="7FC49963" w:rsidR="00DB686C" w:rsidRPr="00DB686C" w:rsidRDefault="00DB686C" w:rsidP="00DB686C">
      <w:pPr>
        <w:rPr>
          <w:b/>
          <w:bCs/>
        </w:rPr>
      </w:pPr>
      <w:r w:rsidRPr="00DB686C">
        <w:rPr>
          <w:b/>
          <w:bCs/>
        </w:rPr>
        <w:t>Vo svojej vlastnej Biblii si nájdi skratky všetkých kníh a nauč sa ich naspamäť.</w:t>
      </w:r>
    </w:p>
    <w:sectPr w:rsidR="00DB686C" w:rsidRPr="00DB686C" w:rsidSect="00253E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882BAE"/>
    <w:multiLevelType w:val="hybridMultilevel"/>
    <w:tmpl w:val="81A4FD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00C1C"/>
    <w:multiLevelType w:val="hybridMultilevel"/>
    <w:tmpl w:val="64D0D564"/>
    <w:lvl w:ilvl="0" w:tplc="C6F88A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577ED"/>
    <w:multiLevelType w:val="multilevel"/>
    <w:tmpl w:val="439C2C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1C6019"/>
    <w:multiLevelType w:val="multilevel"/>
    <w:tmpl w:val="B8E480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292F18"/>
    <w:multiLevelType w:val="hybridMultilevel"/>
    <w:tmpl w:val="ABCC5016"/>
    <w:lvl w:ilvl="0" w:tplc="BA1067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22"/>
    <w:rsid w:val="001438E6"/>
    <w:rsid w:val="00160E40"/>
    <w:rsid w:val="001C73A5"/>
    <w:rsid w:val="00253E93"/>
    <w:rsid w:val="003D6420"/>
    <w:rsid w:val="005D377A"/>
    <w:rsid w:val="006B5BB7"/>
    <w:rsid w:val="006E5A22"/>
    <w:rsid w:val="007E24C9"/>
    <w:rsid w:val="008866A4"/>
    <w:rsid w:val="00DB686C"/>
    <w:rsid w:val="00DB7C3F"/>
    <w:rsid w:val="00E524B5"/>
    <w:rsid w:val="00E545D2"/>
    <w:rsid w:val="00EE1651"/>
    <w:rsid w:val="00FF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511513"/>
  <w15:chartTrackingRefBased/>
  <w15:docId w15:val="{E6515C00-F0F4-1144-9AFC-AF4EE914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5A22"/>
    <w:pPr>
      <w:ind w:left="720"/>
      <w:contextualSpacing/>
    </w:pPr>
  </w:style>
  <w:style w:type="paragraph" w:customStyle="1" w:styleId="con">
    <w:name w:val="con"/>
    <w:basedOn w:val="Normlny"/>
    <w:rsid w:val="00160E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60E4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C73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kc.kbs.sk/dkc.php?in=1Mach" TargetMode="External"/><Relationship Id="rId21" Type="http://schemas.openxmlformats.org/officeDocument/2006/relationships/hyperlink" Target="https://dkc.kbs.sk/dkc.php?in=Ezd" TargetMode="External"/><Relationship Id="rId42" Type="http://schemas.openxmlformats.org/officeDocument/2006/relationships/hyperlink" Target="https://dkc.kbs.sk/dkc.php?in=Jon" TargetMode="External"/><Relationship Id="rId47" Type="http://schemas.openxmlformats.org/officeDocument/2006/relationships/hyperlink" Target="https://dkc.kbs.sk/dkc.php?in=Ag" TargetMode="External"/><Relationship Id="rId63" Type="http://schemas.openxmlformats.org/officeDocument/2006/relationships/hyperlink" Target="https://dkc.kbs.sk/dkc.php?in=2Sol" TargetMode="External"/><Relationship Id="rId68" Type="http://schemas.openxmlformats.org/officeDocument/2006/relationships/hyperlink" Target="https://dkc.kbs.sk/dkc.php?in=Hebr" TargetMode="External"/><Relationship Id="rId16" Type="http://schemas.openxmlformats.org/officeDocument/2006/relationships/hyperlink" Target="https://dkc.kbs.sk/dkc.php?in=2Sam" TargetMode="External"/><Relationship Id="rId11" Type="http://schemas.openxmlformats.org/officeDocument/2006/relationships/hyperlink" Target="https://dkc.kbs.sk/dkc.php?in=Dt" TargetMode="External"/><Relationship Id="rId24" Type="http://schemas.openxmlformats.org/officeDocument/2006/relationships/hyperlink" Target="https://dkc.kbs.sk/dkc.php?in=Jdt" TargetMode="External"/><Relationship Id="rId32" Type="http://schemas.openxmlformats.org/officeDocument/2006/relationships/hyperlink" Target="https://dkc.kbs.sk/dkc.php?in=Pies" TargetMode="External"/><Relationship Id="rId37" Type="http://schemas.openxmlformats.org/officeDocument/2006/relationships/hyperlink" Target="https://dkc.kbs.sk/dkc.php?in=Dan" TargetMode="External"/><Relationship Id="rId40" Type="http://schemas.openxmlformats.org/officeDocument/2006/relationships/hyperlink" Target="https://dkc.kbs.sk/dkc.php?in=Am" TargetMode="External"/><Relationship Id="rId45" Type="http://schemas.openxmlformats.org/officeDocument/2006/relationships/hyperlink" Target="https://dkc.kbs.sk/dkc.php?in=Hab" TargetMode="External"/><Relationship Id="rId53" Type="http://schemas.openxmlformats.org/officeDocument/2006/relationships/hyperlink" Target="https://dkc.kbs.sk/dkc.php?in=Jn" TargetMode="External"/><Relationship Id="rId58" Type="http://schemas.openxmlformats.org/officeDocument/2006/relationships/hyperlink" Target="https://dkc.kbs.sk/dkc.php?in=Gal" TargetMode="External"/><Relationship Id="rId66" Type="http://schemas.openxmlformats.org/officeDocument/2006/relationships/hyperlink" Target="https://dkc.kbs.sk/dkc.php?in=Tit" TargetMode="External"/><Relationship Id="rId74" Type="http://schemas.openxmlformats.org/officeDocument/2006/relationships/hyperlink" Target="https://dkc.kbs.sk/dkc.php?in=3Jn" TargetMode="External"/><Relationship Id="rId5" Type="http://schemas.openxmlformats.org/officeDocument/2006/relationships/hyperlink" Target="https://svatepismo.sk/" TargetMode="External"/><Relationship Id="rId61" Type="http://schemas.openxmlformats.org/officeDocument/2006/relationships/hyperlink" Target="https://dkc.kbs.sk/dkc.php?in=Kol" TargetMode="External"/><Relationship Id="rId19" Type="http://schemas.openxmlformats.org/officeDocument/2006/relationships/hyperlink" Target="https://dkc.kbs.sk/dkc.php?in=1Krn" TargetMode="External"/><Relationship Id="rId14" Type="http://schemas.openxmlformats.org/officeDocument/2006/relationships/hyperlink" Target="https://dkc.kbs.sk/dkc.php?in=Rut" TargetMode="External"/><Relationship Id="rId22" Type="http://schemas.openxmlformats.org/officeDocument/2006/relationships/hyperlink" Target="https://dkc.kbs.sk/dkc.php?in=Neh" TargetMode="External"/><Relationship Id="rId27" Type="http://schemas.openxmlformats.org/officeDocument/2006/relationships/hyperlink" Target="https://dkc.kbs.sk/dkc.php?in=2Mach" TargetMode="External"/><Relationship Id="rId30" Type="http://schemas.openxmlformats.org/officeDocument/2006/relationships/hyperlink" Target="https://dkc.kbs.sk/dkc.php?in=Pris" TargetMode="External"/><Relationship Id="rId35" Type="http://schemas.openxmlformats.org/officeDocument/2006/relationships/hyperlink" Target="https://dkc.kbs.sk/dkc.php?in=Jer" TargetMode="External"/><Relationship Id="rId43" Type="http://schemas.openxmlformats.org/officeDocument/2006/relationships/hyperlink" Target="https://dkc.kbs.sk/dkc.php?in=Mich" TargetMode="External"/><Relationship Id="rId48" Type="http://schemas.openxmlformats.org/officeDocument/2006/relationships/hyperlink" Target="https://dkc.kbs.sk/dkc.php?in=Zach" TargetMode="External"/><Relationship Id="rId56" Type="http://schemas.openxmlformats.org/officeDocument/2006/relationships/hyperlink" Target="https://dkc.kbs.sk/dkc.php?in=1Kor" TargetMode="External"/><Relationship Id="rId64" Type="http://schemas.openxmlformats.org/officeDocument/2006/relationships/hyperlink" Target="https://dkc.kbs.sk/dkc.php?in=1Tim" TargetMode="External"/><Relationship Id="rId69" Type="http://schemas.openxmlformats.org/officeDocument/2006/relationships/hyperlink" Target="https://dkc.kbs.sk/dkc.php?in=Jak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dkc.kbs.sk/dkc.php?in=Ex" TargetMode="External"/><Relationship Id="rId51" Type="http://schemas.openxmlformats.org/officeDocument/2006/relationships/hyperlink" Target="https://dkc.kbs.sk/dkc.php?in=Mk" TargetMode="External"/><Relationship Id="rId72" Type="http://schemas.openxmlformats.org/officeDocument/2006/relationships/hyperlink" Target="https://dkc.kbs.sk/dkc.php?in=1J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kc.kbs.sk/dkc.php?in=Joz" TargetMode="External"/><Relationship Id="rId17" Type="http://schemas.openxmlformats.org/officeDocument/2006/relationships/hyperlink" Target="https://dkc.kbs.sk/dkc.php?in=1Kr" TargetMode="External"/><Relationship Id="rId25" Type="http://schemas.openxmlformats.org/officeDocument/2006/relationships/hyperlink" Target="https://dkc.kbs.sk/dkc.php?in=Est" TargetMode="External"/><Relationship Id="rId33" Type="http://schemas.openxmlformats.org/officeDocument/2006/relationships/hyperlink" Target="https://dkc.kbs.sk/dkc.php?in=Mud" TargetMode="External"/><Relationship Id="rId38" Type="http://schemas.openxmlformats.org/officeDocument/2006/relationships/hyperlink" Target="https://dkc.kbs.sk/dkc.php?in=Oz" TargetMode="External"/><Relationship Id="rId46" Type="http://schemas.openxmlformats.org/officeDocument/2006/relationships/hyperlink" Target="https://dkc.kbs.sk/dkc.php?in=Sof" TargetMode="External"/><Relationship Id="rId59" Type="http://schemas.openxmlformats.org/officeDocument/2006/relationships/hyperlink" Target="https://dkc.kbs.sk/dkc.php?in=Ef" TargetMode="External"/><Relationship Id="rId67" Type="http://schemas.openxmlformats.org/officeDocument/2006/relationships/hyperlink" Target="https://dkc.kbs.sk/dkc.php?in=Flm" TargetMode="External"/><Relationship Id="rId20" Type="http://schemas.openxmlformats.org/officeDocument/2006/relationships/hyperlink" Target="https://dkc.kbs.sk/dkc.php?in=2Krn" TargetMode="External"/><Relationship Id="rId41" Type="http://schemas.openxmlformats.org/officeDocument/2006/relationships/hyperlink" Target="https://dkc.kbs.sk/dkc.php?in=Abd" TargetMode="External"/><Relationship Id="rId54" Type="http://schemas.openxmlformats.org/officeDocument/2006/relationships/hyperlink" Target="https://dkc.kbs.sk/dkc.php?in=Sk" TargetMode="External"/><Relationship Id="rId62" Type="http://schemas.openxmlformats.org/officeDocument/2006/relationships/hyperlink" Target="https://dkc.kbs.sk/dkc.php?in=1Sol" TargetMode="External"/><Relationship Id="rId70" Type="http://schemas.openxmlformats.org/officeDocument/2006/relationships/hyperlink" Target="https://dkc.kbs.sk/dkc.php?in=1Pt" TargetMode="External"/><Relationship Id="rId75" Type="http://schemas.openxmlformats.org/officeDocument/2006/relationships/hyperlink" Target="https://dkc.kbs.sk/dkc.php?in=Zj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a.abu-bratislava.sk/" TargetMode="External"/><Relationship Id="rId15" Type="http://schemas.openxmlformats.org/officeDocument/2006/relationships/hyperlink" Target="https://dkc.kbs.sk/dkc.php?in=1Sam" TargetMode="External"/><Relationship Id="rId23" Type="http://schemas.openxmlformats.org/officeDocument/2006/relationships/hyperlink" Target="https://dkc.kbs.sk/dkc.php?in=Tob" TargetMode="External"/><Relationship Id="rId28" Type="http://schemas.openxmlformats.org/officeDocument/2006/relationships/hyperlink" Target="https://dkc.kbs.sk/dkc.php?in=Job" TargetMode="External"/><Relationship Id="rId36" Type="http://schemas.openxmlformats.org/officeDocument/2006/relationships/hyperlink" Target="https://dkc.kbs.sk/dkc.php?in=Nar" TargetMode="External"/><Relationship Id="rId49" Type="http://schemas.openxmlformats.org/officeDocument/2006/relationships/hyperlink" Target="https://dkc.kbs.sk/dkc.php?in=Mal" TargetMode="External"/><Relationship Id="rId57" Type="http://schemas.openxmlformats.org/officeDocument/2006/relationships/hyperlink" Target="https://dkc.kbs.sk/dkc.php?in=2Kor" TargetMode="External"/><Relationship Id="rId10" Type="http://schemas.openxmlformats.org/officeDocument/2006/relationships/hyperlink" Target="https://dkc.kbs.sk/dkc.php?in=Nm" TargetMode="External"/><Relationship Id="rId31" Type="http://schemas.openxmlformats.org/officeDocument/2006/relationships/hyperlink" Target="https://dkc.kbs.sk/dkc.php?in=Kaz" TargetMode="External"/><Relationship Id="rId44" Type="http://schemas.openxmlformats.org/officeDocument/2006/relationships/hyperlink" Target="https://dkc.kbs.sk/dkc.php?in=Nah" TargetMode="External"/><Relationship Id="rId52" Type="http://schemas.openxmlformats.org/officeDocument/2006/relationships/hyperlink" Target="https://dkc.kbs.sk/dkc.php?in=Lk" TargetMode="External"/><Relationship Id="rId60" Type="http://schemas.openxmlformats.org/officeDocument/2006/relationships/hyperlink" Target="https://dkc.kbs.sk/dkc.php?in=Flp" TargetMode="External"/><Relationship Id="rId65" Type="http://schemas.openxmlformats.org/officeDocument/2006/relationships/hyperlink" Target="https://dkc.kbs.sk/dkc.php?in=2Tim" TargetMode="External"/><Relationship Id="rId73" Type="http://schemas.openxmlformats.org/officeDocument/2006/relationships/hyperlink" Target="https://dkc.kbs.sk/dkc.php?in=2J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kc.kbs.sk/dkc.php?in=Lv" TargetMode="External"/><Relationship Id="rId13" Type="http://schemas.openxmlformats.org/officeDocument/2006/relationships/hyperlink" Target="https://dkc.kbs.sk/dkc.php?in=Sdc" TargetMode="External"/><Relationship Id="rId18" Type="http://schemas.openxmlformats.org/officeDocument/2006/relationships/hyperlink" Target="https://dkc.kbs.sk/dkc.php?in=2Kr" TargetMode="External"/><Relationship Id="rId39" Type="http://schemas.openxmlformats.org/officeDocument/2006/relationships/hyperlink" Target="https://dkc.kbs.sk/dkc.php?in=Joel" TargetMode="External"/><Relationship Id="rId34" Type="http://schemas.openxmlformats.org/officeDocument/2006/relationships/hyperlink" Target="https://dkc.kbs.sk/dkc.php?in=Iz" TargetMode="External"/><Relationship Id="rId50" Type="http://schemas.openxmlformats.org/officeDocument/2006/relationships/hyperlink" Target="https://dkc.kbs.sk/dkc.php?in=Mt" TargetMode="External"/><Relationship Id="rId55" Type="http://schemas.openxmlformats.org/officeDocument/2006/relationships/hyperlink" Target="https://dkc.kbs.sk/dkc.php?in=Rim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dkc.kbs.sk/dkc.php?in=Gen" TargetMode="External"/><Relationship Id="rId71" Type="http://schemas.openxmlformats.org/officeDocument/2006/relationships/hyperlink" Target="https://dkc.kbs.sk/dkc.php?in=2Pt" TargetMode="External"/><Relationship Id="rId2" Type="http://schemas.openxmlformats.org/officeDocument/2006/relationships/styles" Target="styles.xml"/><Relationship Id="rId29" Type="http://schemas.openxmlformats.org/officeDocument/2006/relationships/hyperlink" Target="https://dkc.kbs.sk/dkc.php?in=Z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2020-10-09T07:51:00Z</cp:lastPrinted>
  <dcterms:created xsi:type="dcterms:W3CDTF">2020-09-19T04:44:00Z</dcterms:created>
  <dcterms:modified xsi:type="dcterms:W3CDTF">2020-10-09T07:52:00Z</dcterms:modified>
</cp:coreProperties>
</file>